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8119" w14:textId="77777777" w:rsidR="007F00FD" w:rsidRDefault="007F00FD">
      <w:pPr>
        <w:rPr>
          <w:rFonts w:hint="eastAsia"/>
        </w:rPr>
      </w:pPr>
    </w:p>
    <w:p w14:paraId="3753F4CE" w14:textId="77777777" w:rsidR="007F00FD" w:rsidRDefault="007F00FD">
      <w:pPr>
        <w:rPr>
          <w:rFonts w:hint="eastAsia"/>
        </w:rPr>
      </w:pPr>
      <w:r>
        <w:rPr>
          <w:rFonts w:hint="eastAsia"/>
        </w:rPr>
        <w:t>嘌呤的拼音</w:t>
      </w:r>
    </w:p>
    <w:p w14:paraId="6D564250" w14:textId="77777777" w:rsidR="007F00FD" w:rsidRDefault="007F00FD">
      <w:pPr>
        <w:rPr>
          <w:rFonts w:hint="eastAsia"/>
        </w:rPr>
      </w:pPr>
      <w:r>
        <w:rPr>
          <w:rFonts w:hint="eastAsia"/>
        </w:rPr>
        <w:t>嘌呤，其拼音为“piào lìng”，是生物体内一种重要的含氮杂环化合物。在生物化学和分子生物学领域中，嘌呤及其衍生物扮演着至关重要的角色。它们不仅构成了DNA和RNA的基本组成部分之一，还在能量传递、信号传导等过程中发挥重要作用。</w:t>
      </w:r>
    </w:p>
    <w:p w14:paraId="6CC28DBE" w14:textId="77777777" w:rsidR="007F00FD" w:rsidRDefault="007F00FD">
      <w:pPr>
        <w:rPr>
          <w:rFonts w:hint="eastAsia"/>
        </w:rPr>
      </w:pPr>
    </w:p>
    <w:p w14:paraId="59442045" w14:textId="77777777" w:rsidR="007F00FD" w:rsidRDefault="007F0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F97FD" w14:textId="77777777" w:rsidR="007F00FD" w:rsidRDefault="007F00FD">
      <w:pPr>
        <w:rPr>
          <w:rFonts w:hint="eastAsia"/>
        </w:rPr>
      </w:pPr>
      <w:r>
        <w:rPr>
          <w:rFonts w:hint="eastAsia"/>
        </w:rPr>
        <w:t>嘌呤的结构与性质</w:t>
      </w:r>
    </w:p>
    <w:p w14:paraId="1B5D0FF5" w14:textId="77777777" w:rsidR="007F00FD" w:rsidRDefault="007F00FD">
      <w:pPr>
        <w:rPr>
          <w:rFonts w:hint="eastAsia"/>
        </w:rPr>
      </w:pPr>
      <w:r>
        <w:rPr>
          <w:rFonts w:hint="eastAsia"/>
        </w:rPr>
        <w:t>嘌呤是一种双环结构的有机化合物，由一个嘧啶环和一个咪唑环组成。这种独特的结构赋予了嘌呤一系列特殊的化学性质，使其能够参与多种生物化学反应。嘌呤碱基包括腺嘌呤（A）和鸟嘌呤（G），它们分别与胸腺嘧啶（T）、胞嘧啶（C）以及尿嘧啶（U，在RNA中代替胸腺嘧啶）配对，形成了遗传物质的基础。</w:t>
      </w:r>
    </w:p>
    <w:p w14:paraId="3692FF96" w14:textId="77777777" w:rsidR="007F00FD" w:rsidRDefault="007F00FD">
      <w:pPr>
        <w:rPr>
          <w:rFonts w:hint="eastAsia"/>
        </w:rPr>
      </w:pPr>
    </w:p>
    <w:p w14:paraId="5200D87F" w14:textId="77777777" w:rsidR="007F00FD" w:rsidRDefault="007F0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4BEA8" w14:textId="77777777" w:rsidR="007F00FD" w:rsidRDefault="007F00FD">
      <w:pPr>
        <w:rPr>
          <w:rFonts w:hint="eastAsia"/>
        </w:rPr>
      </w:pPr>
      <w:r>
        <w:rPr>
          <w:rFonts w:hint="eastAsia"/>
        </w:rPr>
        <w:t>嘌呤在生物体中的作用</w:t>
      </w:r>
    </w:p>
    <w:p w14:paraId="6B4F7BA8" w14:textId="77777777" w:rsidR="007F00FD" w:rsidRDefault="007F00FD">
      <w:pPr>
        <w:rPr>
          <w:rFonts w:hint="eastAsia"/>
        </w:rPr>
      </w:pPr>
      <w:r>
        <w:rPr>
          <w:rFonts w:hint="eastAsia"/>
        </w:rPr>
        <w:t>在生物体内，嘌呤不仅是DNA和RNA的重要组成部分，还参与到ATP（三磷酸腺苷）的形成过程中，ATP是细胞内主要的能量货币。嘌呤类化合物如腺苷在信号传导中也起到关键作用，例如通过调节心血管功能、神经传导等方面影响生理过程。</w:t>
      </w:r>
    </w:p>
    <w:p w14:paraId="53BC7F71" w14:textId="77777777" w:rsidR="007F00FD" w:rsidRDefault="007F00FD">
      <w:pPr>
        <w:rPr>
          <w:rFonts w:hint="eastAsia"/>
        </w:rPr>
      </w:pPr>
    </w:p>
    <w:p w14:paraId="0B117464" w14:textId="77777777" w:rsidR="007F00FD" w:rsidRDefault="007F0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23DB5" w14:textId="77777777" w:rsidR="007F00FD" w:rsidRDefault="007F00FD">
      <w:pPr>
        <w:rPr>
          <w:rFonts w:hint="eastAsia"/>
        </w:rPr>
      </w:pPr>
      <w:r>
        <w:rPr>
          <w:rFonts w:hint="eastAsia"/>
        </w:rPr>
        <w:t>嘌呤代谢紊乱相关疾病</w:t>
      </w:r>
    </w:p>
    <w:p w14:paraId="7FEAE613" w14:textId="77777777" w:rsidR="007F00FD" w:rsidRDefault="007F00FD">
      <w:pPr>
        <w:rPr>
          <w:rFonts w:hint="eastAsia"/>
        </w:rPr>
      </w:pPr>
      <w:r>
        <w:rPr>
          <w:rFonts w:hint="eastAsia"/>
        </w:rPr>
        <w:t>嘌呤代谢异常可导致多种疾病，其中最著名的是痛风。痛风是因为体内尿酸水平过高，尿酸是嘌呤代谢的最终产物，过量的尿酸会在关节或其他组织中形成晶体沉积，引发炎症反应，导致疼痛和功能障碍。除了痛风之外，某些类型的癌症、自闭症等也可能与嘌呤代谢紊乱有关。</w:t>
      </w:r>
    </w:p>
    <w:p w14:paraId="3C936798" w14:textId="77777777" w:rsidR="007F00FD" w:rsidRDefault="007F00FD">
      <w:pPr>
        <w:rPr>
          <w:rFonts w:hint="eastAsia"/>
        </w:rPr>
      </w:pPr>
    </w:p>
    <w:p w14:paraId="7C687039" w14:textId="77777777" w:rsidR="007F00FD" w:rsidRDefault="007F0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66AD7" w14:textId="77777777" w:rsidR="007F00FD" w:rsidRDefault="007F00FD">
      <w:pPr>
        <w:rPr>
          <w:rFonts w:hint="eastAsia"/>
        </w:rPr>
      </w:pPr>
      <w:r>
        <w:rPr>
          <w:rFonts w:hint="eastAsia"/>
        </w:rPr>
        <w:t>嘌呤的研究与发展前景</w:t>
      </w:r>
    </w:p>
    <w:p w14:paraId="4B2EE795" w14:textId="77777777" w:rsidR="007F00FD" w:rsidRDefault="007F00FD">
      <w:pPr>
        <w:rPr>
          <w:rFonts w:hint="eastAsia"/>
        </w:rPr>
      </w:pPr>
      <w:r>
        <w:rPr>
          <w:rFonts w:hint="eastAsia"/>
        </w:rPr>
        <w:t>随着科学技术的进步，对于嘌呤及其衍生物的研究不断深入。科学家们正在探索嘌呤在抗病毒、抗癌治疗中的潜力，并且研究如何通过调控嘌呤代谢途径来治疗相关疾病。未来，随着对嘌呤生物学功能理解的加深，我们有望开发出更多基于嘌呤机制的新药物，以应对人类健康面临的挑战。</w:t>
      </w:r>
    </w:p>
    <w:p w14:paraId="322DC672" w14:textId="77777777" w:rsidR="007F00FD" w:rsidRDefault="007F00FD">
      <w:pPr>
        <w:rPr>
          <w:rFonts w:hint="eastAsia"/>
        </w:rPr>
      </w:pPr>
    </w:p>
    <w:p w14:paraId="511EBD54" w14:textId="77777777" w:rsidR="007F00FD" w:rsidRDefault="007F0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91DF7" w14:textId="77777777" w:rsidR="007F00FD" w:rsidRDefault="007F0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F5FEB" w14:textId="2352202D" w:rsidR="00897251" w:rsidRDefault="00897251"/>
    <w:sectPr w:rsidR="0089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51"/>
    <w:rsid w:val="002908F1"/>
    <w:rsid w:val="007F00FD"/>
    <w:rsid w:val="0089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8F846-6E6A-4014-AE4B-F40F9687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